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0BBEA" w14:textId="77777777" w:rsidR="00490284" w:rsidRDefault="00133848" w:rsidP="00133848">
      <w:pPr>
        <w:jc w:val="center"/>
      </w:pPr>
      <w:r>
        <w:rPr>
          <w:noProof/>
        </w:rPr>
        <w:drawing>
          <wp:inline distT="0" distB="0" distL="0" distR="0" wp14:anchorId="774F62D8" wp14:editId="3B8FE6D7">
            <wp:extent cx="1988820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053B" w14:textId="77777777" w:rsidR="00133848" w:rsidRDefault="00133848" w:rsidP="00133848">
      <w:pPr>
        <w:jc w:val="center"/>
        <w:rPr>
          <w:b/>
          <w:sz w:val="56"/>
          <w:szCs w:val="56"/>
          <w:u w:val="single"/>
        </w:rPr>
      </w:pPr>
      <w:r w:rsidRPr="00133848">
        <w:rPr>
          <w:b/>
          <w:sz w:val="56"/>
          <w:szCs w:val="56"/>
          <w:u w:val="single"/>
        </w:rPr>
        <w:t>Range Rules</w:t>
      </w:r>
    </w:p>
    <w:p w14:paraId="559380C6" w14:textId="77777777" w:rsidR="00133848" w:rsidRPr="009D74FA" w:rsidRDefault="00133848" w:rsidP="00133848">
      <w:pPr>
        <w:pStyle w:val="ListParagraph"/>
        <w:numPr>
          <w:ilvl w:val="0"/>
          <w:numId w:val="1"/>
        </w:numPr>
      </w:pPr>
      <w:r w:rsidRPr="009D74FA">
        <w:t>Eye and ear protection mandatory at all times.</w:t>
      </w:r>
    </w:p>
    <w:p w14:paraId="16C00BB1" w14:textId="77777777" w:rsidR="00133848" w:rsidRPr="009D74FA" w:rsidRDefault="00133848" w:rsidP="00133848">
      <w:pPr>
        <w:pStyle w:val="ListParagraph"/>
        <w:numPr>
          <w:ilvl w:val="0"/>
          <w:numId w:val="1"/>
        </w:numPr>
      </w:pPr>
      <w:r w:rsidRPr="009D74FA">
        <w:t>Obey instantly all commands from the Range Officer.</w:t>
      </w:r>
    </w:p>
    <w:p w14:paraId="608D3E05" w14:textId="77777777" w:rsidR="00133848" w:rsidRPr="009D74FA" w:rsidRDefault="00133848" w:rsidP="00133848">
      <w:pPr>
        <w:pStyle w:val="ListParagraph"/>
        <w:numPr>
          <w:ilvl w:val="0"/>
          <w:numId w:val="1"/>
        </w:numPr>
      </w:pPr>
      <w:r w:rsidRPr="009D74FA">
        <w:t>Always point firearms in a safe direction.</w:t>
      </w:r>
    </w:p>
    <w:p w14:paraId="259132EA" w14:textId="77777777" w:rsidR="00133848" w:rsidRPr="009D74FA" w:rsidRDefault="00133848" w:rsidP="00133848">
      <w:pPr>
        <w:pStyle w:val="ListParagraph"/>
        <w:numPr>
          <w:ilvl w:val="0"/>
          <w:numId w:val="1"/>
        </w:numPr>
      </w:pPr>
      <w:r w:rsidRPr="009D74FA">
        <w:t>Keep your finger off the trigger and outside the trigger guard except when firing.</w:t>
      </w:r>
    </w:p>
    <w:p w14:paraId="4E5B0077" w14:textId="77777777" w:rsidR="00133848" w:rsidRPr="009D74FA" w:rsidRDefault="00133848" w:rsidP="00133848">
      <w:pPr>
        <w:pStyle w:val="ListParagraph"/>
        <w:numPr>
          <w:ilvl w:val="0"/>
          <w:numId w:val="1"/>
        </w:numPr>
      </w:pPr>
      <w:r w:rsidRPr="009D74FA">
        <w:t>Know how your firearm operates and the proper ammo it uses.</w:t>
      </w:r>
    </w:p>
    <w:p w14:paraId="142DBDAF" w14:textId="77777777" w:rsidR="00133848" w:rsidRPr="009D74FA" w:rsidRDefault="00133848" w:rsidP="00133848">
      <w:pPr>
        <w:pStyle w:val="ListParagraph"/>
        <w:numPr>
          <w:ilvl w:val="0"/>
          <w:numId w:val="1"/>
        </w:numPr>
      </w:pPr>
      <w:r w:rsidRPr="009D74FA">
        <w:t>Always keep the action open and the firearm unloaded except when ready to fire.</w:t>
      </w:r>
    </w:p>
    <w:p w14:paraId="39D29DFE" w14:textId="77777777" w:rsidR="00133848" w:rsidRPr="009D74FA" w:rsidRDefault="00133848" w:rsidP="00133848">
      <w:pPr>
        <w:pStyle w:val="ListParagraph"/>
        <w:numPr>
          <w:ilvl w:val="0"/>
          <w:numId w:val="1"/>
        </w:numPr>
      </w:pPr>
      <w:r w:rsidRPr="009D74FA">
        <w:t>No drawing or firing from holster.</w:t>
      </w:r>
    </w:p>
    <w:p w14:paraId="6003F4AF" w14:textId="77777777" w:rsidR="00133848" w:rsidRPr="009D74FA" w:rsidRDefault="00133848" w:rsidP="00133848">
      <w:pPr>
        <w:pStyle w:val="ListParagraph"/>
        <w:numPr>
          <w:ilvl w:val="0"/>
          <w:numId w:val="1"/>
        </w:numPr>
      </w:pPr>
      <w:r w:rsidRPr="009D74FA">
        <w:t>No one allowed forward of the firing line.</w:t>
      </w:r>
    </w:p>
    <w:p w14:paraId="12CECE7F" w14:textId="77777777" w:rsidR="00133848" w:rsidRPr="009D74FA" w:rsidRDefault="00133848" w:rsidP="00133848">
      <w:pPr>
        <w:pStyle w:val="ListParagraph"/>
        <w:numPr>
          <w:ilvl w:val="0"/>
          <w:numId w:val="1"/>
        </w:numPr>
      </w:pPr>
      <w:r w:rsidRPr="009D74FA">
        <w:t>All loading and unloading of your firearm should be done inside the shooting stall.</w:t>
      </w:r>
    </w:p>
    <w:p w14:paraId="22D48759" w14:textId="77777777" w:rsidR="009D74FA" w:rsidRPr="009D74FA" w:rsidRDefault="009D74FA" w:rsidP="00133848">
      <w:pPr>
        <w:pStyle w:val="ListParagraph"/>
        <w:numPr>
          <w:ilvl w:val="0"/>
          <w:numId w:val="1"/>
        </w:numPr>
      </w:pPr>
      <w:r w:rsidRPr="009D74FA">
        <w:t>Shoot at your own target. No cross range firing.</w:t>
      </w:r>
    </w:p>
    <w:p w14:paraId="4E59376D" w14:textId="77777777" w:rsidR="009D74FA" w:rsidRPr="009D74FA" w:rsidRDefault="009D74FA" w:rsidP="00133848">
      <w:pPr>
        <w:pStyle w:val="ListParagraph"/>
        <w:numPr>
          <w:ilvl w:val="0"/>
          <w:numId w:val="1"/>
        </w:numPr>
      </w:pPr>
      <w:r w:rsidRPr="009D74FA">
        <w:t>If your firearm jams, leave it on the firing line, pointing down range and contact the Range Officer for assistance.</w:t>
      </w:r>
    </w:p>
    <w:p w14:paraId="4FB01F1F" w14:textId="77777777" w:rsidR="009D74FA" w:rsidRPr="009D74FA" w:rsidRDefault="009D74FA" w:rsidP="00133848">
      <w:pPr>
        <w:pStyle w:val="ListParagraph"/>
        <w:numPr>
          <w:ilvl w:val="0"/>
          <w:numId w:val="1"/>
        </w:numPr>
      </w:pPr>
      <w:r w:rsidRPr="009D74FA">
        <w:t>Be aware of other shooters at all times.</w:t>
      </w:r>
    </w:p>
    <w:p w14:paraId="32A6CFE4" w14:textId="77777777" w:rsidR="009D74FA" w:rsidRPr="009D74FA" w:rsidRDefault="009D74FA" w:rsidP="00133848">
      <w:pPr>
        <w:pStyle w:val="ListParagraph"/>
        <w:numPr>
          <w:ilvl w:val="0"/>
          <w:numId w:val="1"/>
        </w:numPr>
      </w:pPr>
      <w:r w:rsidRPr="009D74FA">
        <w:t>Spectators must remain clear, behind the shooters.</w:t>
      </w:r>
    </w:p>
    <w:p w14:paraId="44821952" w14:textId="77777777" w:rsidR="009D74FA" w:rsidRDefault="009D74FA" w:rsidP="00133848">
      <w:pPr>
        <w:pStyle w:val="ListParagraph"/>
        <w:numPr>
          <w:ilvl w:val="0"/>
          <w:numId w:val="1"/>
        </w:numPr>
      </w:pPr>
      <w:r w:rsidRPr="009D74FA">
        <w:t>Do not disturb a shooter on the firing line except for a safety reason.</w:t>
      </w:r>
    </w:p>
    <w:p w14:paraId="4E12412B" w14:textId="15BEF321" w:rsidR="002158A6" w:rsidRPr="009D74FA" w:rsidRDefault="002158A6" w:rsidP="00133848">
      <w:pPr>
        <w:pStyle w:val="ListParagraph"/>
        <w:numPr>
          <w:ilvl w:val="0"/>
          <w:numId w:val="1"/>
        </w:numPr>
      </w:pPr>
      <w:r>
        <w:t xml:space="preserve">Do not pick up brass from in front of the firing line or from a stall that is occupied. Brass in </w:t>
      </w:r>
      <w:proofErr w:type="gramStart"/>
      <w:r>
        <w:t>our</w:t>
      </w:r>
      <w:proofErr w:type="gramEnd"/>
      <w:r>
        <w:t xml:space="preserve"> behind your stall is free to be picked up.</w:t>
      </w:r>
    </w:p>
    <w:p w14:paraId="2D5AFB6B" w14:textId="77777777" w:rsidR="009D74FA" w:rsidRDefault="009D74FA" w:rsidP="00133848">
      <w:pPr>
        <w:pStyle w:val="ListParagraph"/>
        <w:numPr>
          <w:ilvl w:val="0"/>
          <w:numId w:val="1"/>
        </w:numPr>
      </w:pPr>
      <w:r w:rsidRPr="009D74FA">
        <w:t>Damage done to the property will be reported to staff or you will be banned from the range.</w:t>
      </w:r>
    </w:p>
    <w:p w14:paraId="166C07D3" w14:textId="77777777" w:rsidR="009D74FA" w:rsidRDefault="009D74FA" w:rsidP="00133848">
      <w:pPr>
        <w:pStyle w:val="ListParagraph"/>
        <w:numPr>
          <w:ilvl w:val="0"/>
          <w:numId w:val="1"/>
        </w:numPr>
      </w:pPr>
      <w:r>
        <w:t>No food or drinks in the lanes.</w:t>
      </w:r>
    </w:p>
    <w:p w14:paraId="4974D5DC" w14:textId="77777777" w:rsidR="009D74FA" w:rsidRDefault="009D74FA" w:rsidP="00133848">
      <w:pPr>
        <w:pStyle w:val="ListParagraph"/>
        <w:numPr>
          <w:ilvl w:val="0"/>
          <w:numId w:val="1"/>
        </w:numPr>
      </w:pPr>
      <w:r>
        <w:t>Clean off benches, sweep brass forward, and throw your garbage in the provided bins.</w:t>
      </w:r>
    </w:p>
    <w:p w14:paraId="223D3935" w14:textId="77777777" w:rsidR="009D74FA" w:rsidRDefault="00DF70DE" w:rsidP="00133848">
      <w:pPr>
        <w:pStyle w:val="ListParagraph"/>
        <w:numPr>
          <w:ilvl w:val="0"/>
          <w:numId w:val="1"/>
        </w:numPr>
      </w:pPr>
      <w:r>
        <w:t>No use of range without checking in.</w:t>
      </w:r>
    </w:p>
    <w:p w14:paraId="21C86964" w14:textId="32E092AA" w:rsidR="00DF70DE" w:rsidRDefault="00DF70DE" w:rsidP="00133848">
      <w:pPr>
        <w:pStyle w:val="ListParagraph"/>
        <w:numPr>
          <w:ilvl w:val="0"/>
          <w:numId w:val="1"/>
        </w:numPr>
      </w:pPr>
      <w:r>
        <w:t>Minimum age on the range is 12. Ages 12-1</w:t>
      </w:r>
      <w:r w:rsidR="002158A6">
        <w:t>7</w:t>
      </w:r>
      <w:r>
        <w:t xml:space="preserve"> must have parent sign waiver.</w:t>
      </w:r>
    </w:p>
    <w:p w14:paraId="207FF194" w14:textId="598204AA" w:rsidR="00DF70DE" w:rsidRDefault="00DF70DE" w:rsidP="00133848">
      <w:pPr>
        <w:pStyle w:val="ListParagraph"/>
        <w:numPr>
          <w:ilvl w:val="0"/>
          <w:numId w:val="1"/>
        </w:numPr>
      </w:pPr>
      <w:r>
        <w:t>Rental guns restricted to using range provided ammo.</w:t>
      </w:r>
    </w:p>
    <w:p w14:paraId="6BF9D921" w14:textId="7203D4A3" w:rsidR="002158A6" w:rsidRDefault="002158A6" w:rsidP="00133848">
      <w:pPr>
        <w:pStyle w:val="ListParagraph"/>
        <w:numPr>
          <w:ilvl w:val="0"/>
          <w:numId w:val="1"/>
        </w:numPr>
      </w:pPr>
      <w:r>
        <w:t>Firearms must be unloaded and cased to be moved to another shooting stall.</w:t>
      </w:r>
    </w:p>
    <w:p w14:paraId="676382D8" w14:textId="77777777" w:rsidR="00DF70DE" w:rsidRDefault="00DF70DE" w:rsidP="00133848">
      <w:pPr>
        <w:pStyle w:val="ListParagraph"/>
        <w:numPr>
          <w:ilvl w:val="0"/>
          <w:numId w:val="1"/>
        </w:numPr>
      </w:pPr>
      <w:r>
        <w:t>Must watch Range Safety video annually.</w:t>
      </w:r>
    </w:p>
    <w:p w14:paraId="6F9F8EA1" w14:textId="77777777" w:rsidR="00DF70DE" w:rsidRPr="00DF70DE" w:rsidRDefault="00DF70DE" w:rsidP="00133848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Range rules will be strictly enforced! Failure to follow the rules can result in loss of range </w:t>
      </w:r>
      <w:r w:rsidR="0033137C">
        <w:rPr>
          <w:b/>
          <w:u w:val="single"/>
        </w:rPr>
        <w:t>privileges</w:t>
      </w:r>
      <w:r>
        <w:rPr>
          <w:b/>
          <w:u w:val="single"/>
        </w:rPr>
        <w:t>.</w:t>
      </w:r>
    </w:p>
    <w:p w14:paraId="572FA17C" w14:textId="77777777" w:rsidR="00DF70DE" w:rsidRDefault="00DF70DE" w:rsidP="00DF70DE">
      <w:pPr>
        <w:pStyle w:val="ListParagraph"/>
        <w:jc w:val="center"/>
        <w:rPr>
          <w:b/>
          <w:sz w:val="32"/>
          <w:szCs w:val="32"/>
          <w:u w:val="single"/>
        </w:rPr>
      </w:pPr>
      <w:r w:rsidRPr="00DF70DE">
        <w:rPr>
          <w:b/>
          <w:sz w:val="32"/>
          <w:szCs w:val="32"/>
          <w:u w:val="single"/>
        </w:rPr>
        <w:t>Ammo Restrictions</w:t>
      </w:r>
    </w:p>
    <w:p w14:paraId="5952FA92" w14:textId="77777777" w:rsidR="00DF70DE" w:rsidRDefault="00DF70DE" w:rsidP="00DF70DE">
      <w:pPr>
        <w:pStyle w:val="ListParagraph"/>
        <w:jc w:val="center"/>
        <w:rPr>
          <w:b/>
        </w:rPr>
      </w:pPr>
      <w:r>
        <w:rPr>
          <w:b/>
        </w:rPr>
        <w:t>All ammo will be inspected prior to entering the range.</w:t>
      </w:r>
    </w:p>
    <w:p w14:paraId="5F639BCA" w14:textId="2D28B03D" w:rsidR="00DF70DE" w:rsidRDefault="00DF70DE" w:rsidP="00DF70DE">
      <w:pPr>
        <w:pStyle w:val="ListParagraph"/>
      </w:pPr>
      <w:r>
        <w:t>*No armor piercing rounds</w:t>
      </w:r>
      <w:r w:rsidR="002158A6">
        <w:tab/>
      </w:r>
      <w:r w:rsidR="002158A6">
        <w:tab/>
      </w:r>
      <w:r w:rsidR="002158A6">
        <w:tab/>
        <w:t>*No caliber higher than .300 Win Mag</w:t>
      </w:r>
    </w:p>
    <w:p w14:paraId="0B5C6BAE" w14:textId="07B21F63" w:rsidR="00DF70DE" w:rsidRDefault="00DF70DE" w:rsidP="00DF70DE">
      <w:pPr>
        <w:pStyle w:val="ListParagraph"/>
      </w:pPr>
      <w:r>
        <w:t>*No tracer rounds</w:t>
      </w:r>
      <w:r w:rsidR="002158A6">
        <w:tab/>
      </w:r>
      <w:r w:rsidR="002158A6">
        <w:tab/>
      </w:r>
      <w:r w:rsidR="002158A6">
        <w:tab/>
      </w:r>
      <w:r w:rsidR="002158A6">
        <w:tab/>
        <w:t>*No steel core rounds</w:t>
      </w:r>
    </w:p>
    <w:p w14:paraId="739B96C6" w14:textId="19DDDCA9" w:rsidR="00DF70DE" w:rsidRDefault="00DF70DE" w:rsidP="00DF70DE">
      <w:pPr>
        <w:pStyle w:val="ListParagraph"/>
      </w:pPr>
      <w:r>
        <w:t>*No incendiary rounds</w:t>
      </w:r>
      <w:r w:rsidR="002158A6">
        <w:tab/>
      </w:r>
      <w:r w:rsidR="002158A6">
        <w:tab/>
      </w:r>
      <w:r w:rsidR="002158A6">
        <w:tab/>
      </w:r>
      <w:r w:rsidR="002158A6">
        <w:tab/>
        <w:t>*No black powder</w:t>
      </w:r>
    </w:p>
    <w:p w14:paraId="32F41C59" w14:textId="304B272A" w:rsidR="00DF70DE" w:rsidRDefault="00DF70DE" w:rsidP="00DF70DE">
      <w:pPr>
        <w:pStyle w:val="ListParagraph"/>
      </w:pPr>
      <w:bookmarkStart w:id="0" w:name="_GoBack"/>
      <w:bookmarkEnd w:id="0"/>
    </w:p>
    <w:p w14:paraId="59F043E5" w14:textId="00FF3E15" w:rsidR="00DF70DE" w:rsidRDefault="00DF70DE" w:rsidP="00DF70DE">
      <w:pPr>
        <w:pStyle w:val="ListParagraph"/>
      </w:pPr>
    </w:p>
    <w:p w14:paraId="71697F8E" w14:textId="319790F9" w:rsidR="00DF70DE" w:rsidRPr="00DF70DE" w:rsidRDefault="00DF70DE" w:rsidP="00DF70DE">
      <w:pPr>
        <w:pStyle w:val="ListParagraph"/>
      </w:pPr>
    </w:p>
    <w:sectPr w:rsidR="00DF70DE" w:rsidRPr="00DF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3177"/>
    <w:multiLevelType w:val="hybridMultilevel"/>
    <w:tmpl w:val="B358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0A"/>
    <w:rsid w:val="00133848"/>
    <w:rsid w:val="002158A6"/>
    <w:rsid w:val="0033137C"/>
    <w:rsid w:val="00490284"/>
    <w:rsid w:val="009D74FA"/>
    <w:rsid w:val="00AA5D0A"/>
    <w:rsid w:val="00D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9D81"/>
  <w15:chartTrackingRefBased/>
  <w15:docId w15:val="{A9ACFEE3-821A-4104-AAC4-51A7C0C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Morean</dc:creator>
  <cp:keywords/>
  <dc:description/>
  <cp:lastModifiedBy>robert  wilson</cp:lastModifiedBy>
  <cp:revision>5</cp:revision>
  <dcterms:created xsi:type="dcterms:W3CDTF">2016-10-03T05:15:00Z</dcterms:created>
  <dcterms:modified xsi:type="dcterms:W3CDTF">2018-05-02T15:17:00Z</dcterms:modified>
</cp:coreProperties>
</file>